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20BD95E9" w:rsidR="002445DB" w:rsidRPr="003B1A7D" w:rsidRDefault="009D4154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131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0EBA3B58" w14:textId="77777777" w:rsidR="009D4154" w:rsidRPr="009D4154" w:rsidRDefault="009D4154" w:rsidP="009D415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9D4154">
        <w:rPr>
          <w:rFonts w:eastAsia="Calibri"/>
          <w:sz w:val="26"/>
          <w:szCs w:val="26"/>
          <w:lang w:eastAsia="ru-RU"/>
        </w:rPr>
        <w:t>О внесении изменения в постановление Администрации Первомайского района от 19 декабря 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14:paraId="74E31A9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center"/>
        <w:rPr>
          <w:rFonts w:eastAsia="Calibri" w:cs="Arial"/>
          <w:sz w:val="26"/>
          <w:szCs w:val="26"/>
          <w:lang w:eastAsia="ru-RU"/>
        </w:rPr>
      </w:pPr>
    </w:p>
    <w:p w14:paraId="47809F19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2C64666A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77D8B740" w14:textId="77777777" w:rsidR="009D4154" w:rsidRPr="009D4154" w:rsidRDefault="009D4154" w:rsidP="009D4154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14:paraId="4FFB0A82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 xml:space="preserve">В целях совершенствования нормативного правового акта, </w:t>
      </w:r>
    </w:p>
    <w:p w14:paraId="6CCF0B98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14:paraId="5DFCB569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>ПОСТАНОВЛЯЮ:</w:t>
      </w:r>
    </w:p>
    <w:p w14:paraId="42C86C43" w14:textId="77777777" w:rsidR="009D4154" w:rsidRPr="009D4154" w:rsidRDefault="009D4154" w:rsidP="009D4154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>Внести изменение в приложение №2 к постановлению Администрации Первомайского района от 19 декабря 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района», а именно:</w:t>
      </w:r>
    </w:p>
    <w:p w14:paraId="1DEE2E7E" w14:textId="77777777" w:rsidR="009D4154" w:rsidRPr="009D4154" w:rsidRDefault="009D4154" w:rsidP="009D4154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>Пункт «Первомайское сельское поселение» таблицы дополнить подпунктами 1.12, 1.13, 1.14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72"/>
      </w:tblGrid>
      <w:tr w:rsidR="009D4154" w:rsidRPr="009D4154" w14:paraId="3D6FC5BB" w14:textId="77777777" w:rsidTr="00995E4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DAE" w14:textId="77777777" w:rsidR="009D4154" w:rsidRPr="009D4154" w:rsidRDefault="009D4154" w:rsidP="009D4154">
            <w:pPr>
              <w:suppressAutoHyphens w:val="0"/>
              <w:overflowPunct w:val="0"/>
              <w:autoSpaceDN w:val="0"/>
              <w:spacing w:after="240"/>
              <w:contextualSpacing/>
              <w:rPr>
                <w:lang w:eastAsia="ru-RU"/>
              </w:rPr>
            </w:pPr>
            <w:r w:rsidRPr="009D4154">
              <w:rPr>
                <w:lang w:eastAsia="ru-RU"/>
              </w:rPr>
              <w:t>«1.12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C81B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ООО «Хай-На»</w:t>
            </w:r>
          </w:p>
          <w:p w14:paraId="18D1A33B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636930, Томская область, Первомайский р-он, с. Первомайское, ул. Больничная, д. 35/2</w:t>
            </w:r>
          </w:p>
        </w:tc>
      </w:tr>
      <w:tr w:rsidR="009D4154" w:rsidRPr="009D4154" w14:paraId="1B4144BE" w14:textId="77777777" w:rsidTr="00995E4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2BA" w14:textId="77777777" w:rsidR="009D4154" w:rsidRPr="009D4154" w:rsidRDefault="009D4154" w:rsidP="009D4154">
            <w:pPr>
              <w:suppressAutoHyphens w:val="0"/>
              <w:overflowPunct w:val="0"/>
              <w:autoSpaceDN w:val="0"/>
              <w:spacing w:after="240"/>
              <w:contextualSpacing/>
              <w:rPr>
                <w:lang w:eastAsia="ru-RU"/>
              </w:rPr>
            </w:pPr>
            <w:r w:rsidRPr="009D4154">
              <w:rPr>
                <w:lang w:eastAsia="ru-RU"/>
              </w:rPr>
              <w:t>1.13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EA3D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ИП Лагутина Любовь Ивановна</w:t>
            </w:r>
          </w:p>
          <w:p w14:paraId="4019077E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636930, Томская область, село Первомайское</w:t>
            </w:r>
          </w:p>
        </w:tc>
      </w:tr>
      <w:tr w:rsidR="009D4154" w:rsidRPr="009D4154" w14:paraId="587317A6" w14:textId="77777777" w:rsidTr="00995E4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9F1" w14:textId="77777777" w:rsidR="009D4154" w:rsidRPr="009D4154" w:rsidRDefault="009D4154" w:rsidP="009D4154">
            <w:pPr>
              <w:suppressAutoHyphens w:val="0"/>
              <w:overflowPunct w:val="0"/>
              <w:autoSpaceDN w:val="0"/>
              <w:spacing w:after="240"/>
              <w:contextualSpacing/>
              <w:rPr>
                <w:lang w:eastAsia="ru-RU"/>
              </w:rPr>
            </w:pPr>
            <w:r w:rsidRPr="009D4154">
              <w:rPr>
                <w:lang w:eastAsia="ru-RU"/>
              </w:rPr>
              <w:t>1.14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8FE0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ООО «Березка»</w:t>
            </w:r>
          </w:p>
          <w:p w14:paraId="1A916F9A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636930, Томская область, Первомайский р-он, с. Первомайское, Дачная ул., д. 21»</w:t>
            </w:r>
          </w:p>
        </w:tc>
      </w:tr>
    </w:tbl>
    <w:p w14:paraId="525F17B1" w14:textId="77777777" w:rsidR="009D4154" w:rsidRPr="009D4154" w:rsidRDefault="009D4154" w:rsidP="009D4154">
      <w:pPr>
        <w:suppressAutoHyphens w:val="0"/>
        <w:overflowPunct w:val="0"/>
        <w:autoSpaceDN w:val="0"/>
        <w:ind w:left="720"/>
        <w:contextualSpacing/>
        <w:jc w:val="both"/>
        <w:rPr>
          <w:lang w:eastAsia="ru-RU"/>
        </w:rPr>
      </w:pPr>
    </w:p>
    <w:p w14:paraId="251CB9B8" w14:textId="77777777" w:rsidR="009D4154" w:rsidRPr="009D4154" w:rsidRDefault="009D4154" w:rsidP="009D4154">
      <w:pPr>
        <w:widowControl w:val="0"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9D4154">
        <w:rPr>
          <w:lang w:eastAsia="ru-RU"/>
        </w:rPr>
        <w:t>Пункт «Сергеевское сельское поселение» таблицы дополнить подпунктом 4.6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8946"/>
      </w:tblGrid>
      <w:tr w:rsidR="009D4154" w:rsidRPr="009D4154" w14:paraId="54A49714" w14:textId="77777777" w:rsidTr="00995E4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35" w14:textId="77777777" w:rsidR="009D4154" w:rsidRPr="009D4154" w:rsidRDefault="009D4154" w:rsidP="009D4154">
            <w:pPr>
              <w:suppressAutoHyphens w:val="0"/>
              <w:overflowPunct w:val="0"/>
              <w:autoSpaceDN w:val="0"/>
              <w:spacing w:after="240"/>
              <w:contextualSpacing/>
              <w:rPr>
                <w:lang w:eastAsia="ru-RU"/>
              </w:rPr>
            </w:pPr>
            <w:r w:rsidRPr="009D4154">
              <w:rPr>
                <w:lang w:eastAsia="ru-RU"/>
              </w:rPr>
              <w:t>«4.6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3437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 xml:space="preserve">КФХ </w:t>
            </w:r>
            <w:proofErr w:type="spellStart"/>
            <w:r w:rsidRPr="009D4154">
              <w:rPr>
                <w:rFonts w:eastAsia="Calibri"/>
                <w:lang w:eastAsia="ru-RU"/>
              </w:rPr>
              <w:t>Семипиленко</w:t>
            </w:r>
            <w:proofErr w:type="spellEnd"/>
            <w:r w:rsidRPr="009D4154">
              <w:rPr>
                <w:rFonts w:eastAsia="Calibri"/>
                <w:lang w:eastAsia="ru-RU"/>
              </w:rPr>
              <w:t xml:space="preserve"> Эдуард Александрович</w:t>
            </w:r>
          </w:p>
          <w:p w14:paraId="31F30F74" w14:textId="77777777" w:rsidR="009D4154" w:rsidRPr="009D4154" w:rsidRDefault="009D4154" w:rsidP="009D41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D4154">
              <w:rPr>
                <w:rFonts w:eastAsia="Calibri"/>
                <w:lang w:eastAsia="ru-RU"/>
              </w:rPr>
              <w:t>636941, Томская область, Первомайский район, село Сергеево»</w:t>
            </w:r>
          </w:p>
        </w:tc>
      </w:tr>
    </w:tbl>
    <w:p w14:paraId="4944AE1C" w14:textId="77777777" w:rsidR="009D4154" w:rsidRPr="009D4154" w:rsidRDefault="009D4154" w:rsidP="009D4154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6AD84BD3" w14:textId="77777777" w:rsidR="009D4154" w:rsidRPr="009D4154" w:rsidRDefault="009D4154" w:rsidP="009D4154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9D4154">
          <w:rPr>
            <w:color w:val="0000FF"/>
            <w:sz w:val="26"/>
            <w:szCs w:val="26"/>
            <w:u w:val="single"/>
            <w:lang w:eastAsia="ru-RU"/>
          </w:rPr>
          <w:t>http://pmr.tomsk.ru</w:t>
        </w:r>
      </w:hyperlink>
      <w:r w:rsidRPr="009D4154">
        <w:rPr>
          <w:sz w:val="26"/>
          <w:szCs w:val="26"/>
          <w:lang w:eastAsia="ru-RU"/>
        </w:rPr>
        <w:t>).</w:t>
      </w:r>
    </w:p>
    <w:p w14:paraId="06E1CDD3" w14:textId="77777777" w:rsidR="009D4154" w:rsidRPr="009D4154" w:rsidRDefault="009D4154" w:rsidP="009D4154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>Настоящее постановление вступает в силу с даты его официального опубликования</w:t>
      </w:r>
    </w:p>
    <w:p w14:paraId="1FA1C7FC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</w:p>
    <w:p w14:paraId="1C81C818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  <w:r w:rsidRPr="009D4154">
        <w:rPr>
          <w:sz w:val="26"/>
          <w:szCs w:val="26"/>
          <w:lang w:eastAsia="ru-RU"/>
        </w:rPr>
        <w:t>И.о. Главы Первомайского района</w:t>
      </w:r>
      <w:r w:rsidRPr="009D4154">
        <w:rPr>
          <w:sz w:val="26"/>
          <w:szCs w:val="26"/>
          <w:lang w:eastAsia="ru-RU"/>
        </w:rPr>
        <w:tab/>
      </w:r>
      <w:r w:rsidRPr="009D4154">
        <w:rPr>
          <w:sz w:val="26"/>
          <w:szCs w:val="26"/>
          <w:lang w:eastAsia="ru-RU"/>
        </w:rPr>
        <w:tab/>
      </w:r>
      <w:r w:rsidRPr="009D4154">
        <w:rPr>
          <w:sz w:val="26"/>
          <w:szCs w:val="26"/>
          <w:lang w:eastAsia="ru-RU"/>
        </w:rPr>
        <w:tab/>
      </w:r>
      <w:r w:rsidRPr="009D4154">
        <w:rPr>
          <w:sz w:val="26"/>
          <w:szCs w:val="26"/>
          <w:lang w:eastAsia="ru-RU"/>
        </w:rPr>
        <w:tab/>
      </w:r>
      <w:r w:rsidRPr="009D4154">
        <w:rPr>
          <w:sz w:val="26"/>
          <w:szCs w:val="26"/>
          <w:lang w:eastAsia="ru-RU"/>
        </w:rPr>
        <w:tab/>
        <w:t xml:space="preserve">         Н.Н. Петроченко</w:t>
      </w:r>
    </w:p>
    <w:p w14:paraId="39E60760" w14:textId="480AF042" w:rsidR="009D4154" w:rsidRDefault="009D4154" w:rsidP="009D4154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6AFF0E3" w14:textId="1FE400FF" w:rsidR="009D4154" w:rsidRDefault="009D4154" w:rsidP="009D4154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09070B76" w14:textId="6E4F52A8" w:rsidR="009D4154" w:rsidRDefault="009D4154" w:rsidP="009D4154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05BF887E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48B5D2BA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left="-142" w:firstLine="142"/>
        <w:rPr>
          <w:sz w:val="20"/>
          <w:szCs w:val="26"/>
          <w:lang w:eastAsia="ru-RU"/>
        </w:rPr>
      </w:pPr>
      <w:r w:rsidRPr="009D4154">
        <w:rPr>
          <w:sz w:val="20"/>
          <w:szCs w:val="26"/>
          <w:lang w:eastAsia="ru-RU"/>
        </w:rPr>
        <w:t>Э.М. Бочарникова</w:t>
      </w:r>
    </w:p>
    <w:p w14:paraId="02621625" w14:textId="77777777" w:rsidR="009D4154" w:rsidRPr="009D4154" w:rsidRDefault="009D4154" w:rsidP="009D4154">
      <w:pPr>
        <w:suppressAutoHyphens w:val="0"/>
        <w:overflowPunct w:val="0"/>
        <w:autoSpaceDE w:val="0"/>
        <w:autoSpaceDN w:val="0"/>
        <w:adjustRightInd w:val="0"/>
        <w:ind w:left="-142" w:firstLine="142"/>
        <w:rPr>
          <w:sz w:val="20"/>
          <w:szCs w:val="26"/>
          <w:lang w:eastAsia="ru-RU"/>
        </w:rPr>
      </w:pPr>
      <w:r w:rsidRPr="009D4154">
        <w:rPr>
          <w:sz w:val="20"/>
          <w:szCs w:val="26"/>
          <w:lang w:eastAsia="ru-RU"/>
        </w:rPr>
        <w:t>838-245-2 21 48</w:t>
      </w:r>
    </w:p>
    <w:p w14:paraId="3360FE7C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2B0FBC4E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474D1D48" w14:textId="6823FF6D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F30629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14:paraId="7469201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0019A8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1D07D9C" w14:textId="77777777" w:rsidR="003B1A7D" w:rsidRDefault="003B1A7D" w:rsidP="003B1A7D">
      <w:pPr>
        <w:jc w:val="both"/>
        <w:rPr>
          <w:sz w:val="20"/>
          <w:szCs w:val="20"/>
        </w:rPr>
      </w:pPr>
    </w:p>
    <w:p w14:paraId="6C71BFE0" w14:textId="77777777" w:rsidR="003B1A7D" w:rsidRDefault="003B1A7D" w:rsidP="003B1A7D">
      <w:pPr>
        <w:jc w:val="both"/>
        <w:rPr>
          <w:sz w:val="20"/>
          <w:szCs w:val="20"/>
        </w:rPr>
      </w:pPr>
    </w:p>
    <w:p w14:paraId="032DD761" w14:textId="77777777" w:rsidR="003B1A7D" w:rsidRDefault="003B1A7D" w:rsidP="003B1A7D">
      <w:pPr>
        <w:jc w:val="both"/>
        <w:rPr>
          <w:sz w:val="20"/>
          <w:szCs w:val="20"/>
        </w:rPr>
      </w:pPr>
    </w:p>
    <w:p w14:paraId="3D748740" w14:textId="77777777" w:rsidR="003B1A7D" w:rsidRDefault="003B1A7D" w:rsidP="003B1A7D">
      <w:pPr>
        <w:jc w:val="both"/>
        <w:rPr>
          <w:sz w:val="20"/>
          <w:szCs w:val="20"/>
        </w:rPr>
      </w:pPr>
    </w:p>
    <w:p w14:paraId="49DB3C5F" w14:textId="77777777" w:rsidR="003B1A7D" w:rsidRDefault="003B1A7D" w:rsidP="003B1A7D">
      <w:pPr>
        <w:jc w:val="both"/>
        <w:rPr>
          <w:sz w:val="20"/>
          <w:szCs w:val="20"/>
        </w:rPr>
      </w:pPr>
    </w:p>
    <w:p w14:paraId="13AF3EDF" w14:textId="77777777" w:rsidR="003B1A7D" w:rsidRDefault="003B1A7D" w:rsidP="003B1A7D">
      <w:pPr>
        <w:jc w:val="both"/>
        <w:rPr>
          <w:sz w:val="20"/>
          <w:szCs w:val="20"/>
        </w:rPr>
      </w:pPr>
    </w:p>
    <w:p w14:paraId="6E9A7413" w14:textId="77777777" w:rsidR="003B1A7D" w:rsidRDefault="003B1A7D" w:rsidP="003B1A7D">
      <w:pPr>
        <w:jc w:val="both"/>
        <w:rPr>
          <w:sz w:val="20"/>
          <w:szCs w:val="20"/>
        </w:rPr>
      </w:pPr>
    </w:p>
    <w:p w14:paraId="32AD20AE" w14:textId="77777777" w:rsidR="003B1A7D" w:rsidRDefault="003B1A7D" w:rsidP="003B1A7D">
      <w:pPr>
        <w:jc w:val="both"/>
        <w:rPr>
          <w:sz w:val="20"/>
          <w:szCs w:val="20"/>
        </w:rPr>
      </w:pPr>
    </w:p>
    <w:p w14:paraId="392E660F" w14:textId="77777777" w:rsidR="003B1A7D" w:rsidRDefault="003B1A7D" w:rsidP="003B1A7D">
      <w:pPr>
        <w:jc w:val="both"/>
        <w:rPr>
          <w:sz w:val="20"/>
          <w:szCs w:val="20"/>
        </w:rPr>
      </w:pPr>
    </w:p>
    <w:p w14:paraId="6F172744" w14:textId="77777777" w:rsidR="003B1A7D" w:rsidRDefault="003B1A7D" w:rsidP="003B1A7D">
      <w:pPr>
        <w:jc w:val="both"/>
        <w:rPr>
          <w:sz w:val="20"/>
          <w:szCs w:val="20"/>
        </w:rPr>
      </w:pPr>
    </w:p>
    <w:p w14:paraId="4C75934F" w14:textId="77777777" w:rsidR="003B1A7D" w:rsidRDefault="003B1A7D" w:rsidP="003B1A7D">
      <w:pPr>
        <w:jc w:val="both"/>
        <w:rPr>
          <w:sz w:val="20"/>
          <w:szCs w:val="20"/>
        </w:rPr>
      </w:pPr>
    </w:p>
    <w:p w14:paraId="1F8F80A0" w14:textId="77777777" w:rsidR="003B1A7D" w:rsidRDefault="003B1A7D" w:rsidP="003B1A7D">
      <w:pPr>
        <w:jc w:val="both"/>
        <w:rPr>
          <w:sz w:val="20"/>
          <w:szCs w:val="20"/>
        </w:rPr>
      </w:pPr>
    </w:p>
    <w:p w14:paraId="270A682C" w14:textId="77777777" w:rsidR="003B1A7D" w:rsidRDefault="003B1A7D" w:rsidP="003B1A7D">
      <w:pPr>
        <w:jc w:val="both"/>
        <w:rPr>
          <w:sz w:val="20"/>
          <w:szCs w:val="20"/>
        </w:rPr>
      </w:pPr>
    </w:p>
    <w:p w14:paraId="409A54F9" w14:textId="77777777" w:rsidR="003B1A7D" w:rsidRDefault="003B1A7D" w:rsidP="003B1A7D">
      <w:pPr>
        <w:jc w:val="both"/>
        <w:rPr>
          <w:sz w:val="20"/>
          <w:szCs w:val="20"/>
        </w:rPr>
      </w:pPr>
    </w:p>
    <w:p w14:paraId="43A94C30" w14:textId="77777777" w:rsidR="003B1A7D" w:rsidRDefault="003B1A7D" w:rsidP="003B1A7D">
      <w:pPr>
        <w:jc w:val="both"/>
        <w:rPr>
          <w:sz w:val="20"/>
          <w:szCs w:val="20"/>
        </w:rPr>
      </w:pPr>
    </w:p>
    <w:p w14:paraId="3A8EB189" w14:textId="77777777" w:rsidR="003B1A7D" w:rsidRDefault="003B1A7D" w:rsidP="003B1A7D">
      <w:pPr>
        <w:jc w:val="both"/>
        <w:rPr>
          <w:sz w:val="20"/>
          <w:szCs w:val="20"/>
        </w:rPr>
      </w:pPr>
    </w:p>
    <w:p w14:paraId="4D579D39" w14:textId="77777777" w:rsidR="003B1A7D" w:rsidRDefault="003B1A7D" w:rsidP="003B1A7D">
      <w:pPr>
        <w:jc w:val="both"/>
        <w:rPr>
          <w:sz w:val="20"/>
          <w:szCs w:val="20"/>
        </w:rPr>
      </w:pPr>
    </w:p>
    <w:p w14:paraId="29027616" w14:textId="77777777" w:rsidR="003B1A7D" w:rsidRDefault="003B1A7D" w:rsidP="003B1A7D">
      <w:pPr>
        <w:jc w:val="both"/>
        <w:rPr>
          <w:sz w:val="20"/>
          <w:szCs w:val="20"/>
        </w:rPr>
      </w:pPr>
    </w:p>
    <w:p w14:paraId="6213A561" w14:textId="77777777" w:rsidR="003B1A7D" w:rsidRDefault="003B1A7D" w:rsidP="003B1A7D">
      <w:pPr>
        <w:jc w:val="both"/>
        <w:rPr>
          <w:sz w:val="20"/>
          <w:szCs w:val="20"/>
        </w:rPr>
      </w:pPr>
    </w:p>
    <w:p w14:paraId="2425BB97" w14:textId="77777777" w:rsidR="003B1A7D" w:rsidRDefault="003B1A7D" w:rsidP="003B1A7D">
      <w:pPr>
        <w:jc w:val="both"/>
        <w:rPr>
          <w:sz w:val="20"/>
          <w:szCs w:val="20"/>
        </w:rPr>
      </w:pPr>
    </w:p>
    <w:p w14:paraId="7C73E7BB" w14:textId="77777777" w:rsidR="003B1A7D" w:rsidRDefault="003B1A7D" w:rsidP="003B1A7D">
      <w:pPr>
        <w:jc w:val="both"/>
        <w:rPr>
          <w:sz w:val="20"/>
          <w:szCs w:val="20"/>
        </w:rPr>
      </w:pPr>
    </w:p>
    <w:p w14:paraId="2F57B542" w14:textId="77777777" w:rsidR="003B1A7D" w:rsidRDefault="003B1A7D" w:rsidP="003B1A7D">
      <w:pPr>
        <w:jc w:val="both"/>
        <w:rPr>
          <w:sz w:val="20"/>
          <w:szCs w:val="20"/>
        </w:rPr>
      </w:pPr>
    </w:p>
    <w:p w14:paraId="499C0DDD" w14:textId="77777777" w:rsidR="003B1A7D" w:rsidRDefault="003B1A7D" w:rsidP="003B1A7D">
      <w:pPr>
        <w:jc w:val="both"/>
        <w:rPr>
          <w:sz w:val="20"/>
          <w:szCs w:val="20"/>
        </w:rPr>
      </w:pPr>
    </w:p>
    <w:p w14:paraId="04C4A6FF" w14:textId="77777777" w:rsidR="003B1A7D" w:rsidRDefault="003B1A7D" w:rsidP="003B1A7D">
      <w:pPr>
        <w:jc w:val="both"/>
        <w:rPr>
          <w:sz w:val="20"/>
          <w:szCs w:val="20"/>
        </w:rPr>
      </w:pPr>
    </w:p>
    <w:p w14:paraId="504F4F93" w14:textId="77777777" w:rsidR="003B1A7D" w:rsidRDefault="003B1A7D" w:rsidP="003B1A7D">
      <w:pPr>
        <w:jc w:val="both"/>
        <w:rPr>
          <w:sz w:val="20"/>
          <w:szCs w:val="20"/>
        </w:rPr>
      </w:pPr>
    </w:p>
    <w:p w14:paraId="3064F84C" w14:textId="77777777" w:rsidR="003B1A7D" w:rsidRDefault="003B1A7D" w:rsidP="003B1A7D">
      <w:pPr>
        <w:jc w:val="both"/>
        <w:rPr>
          <w:sz w:val="20"/>
          <w:szCs w:val="20"/>
        </w:rPr>
      </w:pPr>
    </w:p>
    <w:p w14:paraId="1AF1F5A3" w14:textId="77777777" w:rsidR="003B1A7D" w:rsidRDefault="003B1A7D" w:rsidP="003B1A7D">
      <w:pPr>
        <w:jc w:val="both"/>
        <w:rPr>
          <w:sz w:val="20"/>
          <w:szCs w:val="20"/>
        </w:rPr>
      </w:pPr>
    </w:p>
    <w:p w14:paraId="1254D169" w14:textId="77777777" w:rsidR="003B1A7D" w:rsidRDefault="003B1A7D" w:rsidP="003B1A7D">
      <w:pPr>
        <w:jc w:val="both"/>
        <w:rPr>
          <w:sz w:val="20"/>
          <w:szCs w:val="20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422FC18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7777777" w:rsidR="003B1A7D" w:rsidRDefault="003B1A7D" w:rsidP="003B1A7D">
      <w:pPr>
        <w:jc w:val="both"/>
        <w:rPr>
          <w:sz w:val="20"/>
          <w:szCs w:val="20"/>
        </w:rPr>
      </w:pPr>
    </w:p>
    <w:p w14:paraId="58DFF245" w14:textId="77777777" w:rsidR="003B1A7D" w:rsidRDefault="003B1A7D" w:rsidP="003B1A7D">
      <w:pPr>
        <w:jc w:val="both"/>
        <w:rPr>
          <w:sz w:val="20"/>
          <w:szCs w:val="20"/>
        </w:rPr>
      </w:pPr>
    </w:p>
    <w:p w14:paraId="12CA3EF6" w14:textId="77777777" w:rsidR="003B1A7D" w:rsidRDefault="003B1A7D" w:rsidP="003B1A7D">
      <w:pPr>
        <w:jc w:val="both"/>
        <w:rPr>
          <w:sz w:val="20"/>
          <w:szCs w:val="20"/>
        </w:rPr>
      </w:pPr>
    </w:p>
    <w:p w14:paraId="29C05269" w14:textId="77777777" w:rsidR="003B1A7D" w:rsidRDefault="003B1A7D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24ADD2F0" w:rsidR="003B1A7D" w:rsidRPr="003B1A7D" w:rsidRDefault="00F30629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="009D4154">
        <w:rPr>
          <w:sz w:val="20"/>
          <w:szCs w:val="20"/>
        </w:rPr>
        <w:t xml:space="preserve">Бочарникова </w:t>
      </w:r>
      <w:bookmarkStart w:id="0" w:name="_GoBack"/>
      <w:bookmarkEnd w:id="0"/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8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B5AEC"/>
    <w:rsid w:val="008D19CC"/>
    <w:rsid w:val="009D4154"/>
    <w:rsid w:val="00A8559B"/>
    <w:rsid w:val="00A92045"/>
    <w:rsid w:val="00B17697"/>
    <w:rsid w:val="00B333CF"/>
    <w:rsid w:val="00BE3908"/>
    <w:rsid w:val="00BE6E89"/>
    <w:rsid w:val="00C11458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A3B9-A5A1-4E2A-AA32-37BD31C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6</cp:revision>
  <cp:lastPrinted>2024-04-11T04:00:00Z</cp:lastPrinted>
  <dcterms:created xsi:type="dcterms:W3CDTF">2024-04-05T04:25:00Z</dcterms:created>
  <dcterms:modified xsi:type="dcterms:W3CDTF">2024-04-11T04:00:00Z</dcterms:modified>
</cp:coreProperties>
</file>